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7E" w:rsidRPr="00CA7AFE" w:rsidRDefault="00D5147E" w:rsidP="00D5147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AFE">
        <w:rPr>
          <w:rFonts w:ascii="Times New Roman" w:hAnsi="Times New Roman" w:cs="Times New Roman"/>
          <w:b/>
          <w:sz w:val="28"/>
          <w:szCs w:val="28"/>
          <w:u w:val="single"/>
        </w:rPr>
        <w:t>Рабочий лист</w:t>
      </w:r>
    </w:p>
    <w:p w:rsidR="00D5147E" w:rsidRDefault="00D5147E" w:rsidP="00D514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5147E" w:rsidRDefault="00D5147E" w:rsidP="00D5147E">
      <w:pPr>
        <w:rPr>
          <w:rFonts w:ascii="Times New Roman" w:hAnsi="Times New Roman" w:cs="Times New Roman"/>
          <w:b/>
          <w:sz w:val="28"/>
          <w:szCs w:val="28"/>
        </w:rPr>
      </w:pPr>
    </w:p>
    <w:p w:rsidR="00D5147E" w:rsidRDefault="00D5147E" w:rsidP="00D5147E">
      <w:pPr>
        <w:rPr>
          <w:rFonts w:ascii="Times New Roman" w:hAnsi="Times New Roman" w:cs="Times New Roman"/>
          <w:b/>
          <w:sz w:val="28"/>
          <w:szCs w:val="28"/>
        </w:rPr>
      </w:pPr>
    </w:p>
    <w:p w:rsidR="00D5147E" w:rsidRDefault="000E032A" w:rsidP="00D514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79.2pt;margin-top:39.2pt;width:37.5pt;height:50.25pt;flip:x y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181.2pt;margin-top:17.45pt;width:1.5pt;height:59.25pt;flip:x y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242.7pt;margin-top:39.2pt;width:44.25pt;height:54pt;flip:y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margin-left:268.95pt;margin-top:128.5pt;width:80.2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32" style="position:absolute;margin-left:69.45pt;margin-top:174.95pt;width:47.25pt;height:46.5pt;flip:x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margin-left:10.2pt;margin-top:128.5pt;width:80.25pt;height:4.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margin-left:242.7pt;margin-top:171.2pt;width:84.75pt;height:42.75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margin-left:182.7pt;margin-top:185.5pt;width:0;height:65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margin-left:90.45pt;margin-top:80.45pt;width:174pt;height:105.05pt;z-index:251658240">
            <v:textbox>
              <w:txbxContent>
                <w:p w:rsidR="00D5147E" w:rsidRPr="00D5147E" w:rsidRDefault="00D5147E" w:rsidP="00D5147E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5147E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Кислотный дождь</w:t>
                  </w:r>
                </w:p>
              </w:txbxContent>
            </v:textbox>
          </v:oval>
        </w:pict>
      </w:r>
    </w:p>
    <w:p w:rsidR="00D5147E" w:rsidRPr="00D5147E" w:rsidRDefault="00D5147E" w:rsidP="00D5147E">
      <w:pPr>
        <w:rPr>
          <w:rFonts w:ascii="Times New Roman" w:hAnsi="Times New Roman" w:cs="Times New Roman"/>
          <w:sz w:val="28"/>
          <w:szCs w:val="28"/>
        </w:rPr>
      </w:pPr>
    </w:p>
    <w:p w:rsidR="00D5147E" w:rsidRPr="00D5147E" w:rsidRDefault="00D5147E" w:rsidP="00D5147E">
      <w:pPr>
        <w:rPr>
          <w:rFonts w:ascii="Times New Roman" w:hAnsi="Times New Roman" w:cs="Times New Roman"/>
          <w:sz w:val="28"/>
          <w:szCs w:val="28"/>
        </w:rPr>
      </w:pPr>
    </w:p>
    <w:p w:rsidR="00D5147E" w:rsidRPr="00D5147E" w:rsidRDefault="00D5147E" w:rsidP="00D5147E">
      <w:pPr>
        <w:rPr>
          <w:rFonts w:ascii="Times New Roman" w:hAnsi="Times New Roman" w:cs="Times New Roman"/>
          <w:sz w:val="28"/>
          <w:szCs w:val="28"/>
        </w:rPr>
      </w:pPr>
    </w:p>
    <w:p w:rsidR="00D5147E" w:rsidRPr="00D5147E" w:rsidRDefault="00D5147E" w:rsidP="00D5147E">
      <w:pPr>
        <w:rPr>
          <w:rFonts w:ascii="Times New Roman" w:hAnsi="Times New Roman" w:cs="Times New Roman"/>
          <w:sz w:val="28"/>
          <w:szCs w:val="28"/>
        </w:rPr>
      </w:pPr>
    </w:p>
    <w:p w:rsidR="00D5147E" w:rsidRPr="00D5147E" w:rsidRDefault="00D5147E" w:rsidP="00D5147E">
      <w:pPr>
        <w:rPr>
          <w:rFonts w:ascii="Times New Roman" w:hAnsi="Times New Roman" w:cs="Times New Roman"/>
          <w:sz w:val="28"/>
          <w:szCs w:val="28"/>
        </w:rPr>
      </w:pPr>
    </w:p>
    <w:p w:rsidR="00D5147E" w:rsidRPr="00D5147E" w:rsidRDefault="00D5147E" w:rsidP="00D5147E">
      <w:pPr>
        <w:rPr>
          <w:rFonts w:ascii="Times New Roman" w:hAnsi="Times New Roman" w:cs="Times New Roman"/>
          <w:sz w:val="28"/>
          <w:szCs w:val="28"/>
        </w:rPr>
      </w:pPr>
    </w:p>
    <w:p w:rsidR="00D5147E" w:rsidRPr="00D5147E" w:rsidRDefault="00D5147E" w:rsidP="00D5147E">
      <w:pPr>
        <w:rPr>
          <w:rFonts w:ascii="Times New Roman" w:hAnsi="Times New Roman" w:cs="Times New Roman"/>
          <w:sz w:val="28"/>
          <w:szCs w:val="28"/>
        </w:rPr>
      </w:pPr>
    </w:p>
    <w:p w:rsidR="00D5147E" w:rsidRDefault="00D5147E" w:rsidP="00D5147E">
      <w:pPr>
        <w:rPr>
          <w:rFonts w:ascii="Times New Roman" w:hAnsi="Times New Roman" w:cs="Times New Roman"/>
          <w:sz w:val="28"/>
          <w:szCs w:val="28"/>
        </w:rPr>
      </w:pPr>
    </w:p>
    <w:p w:rsidR="00D5147E" w:rsidRDefault="00D5147E" w:rsidP="00D5147E">
      <w:pPr>
        <w:rPr>
          <w:rFonts w:ascii="Times New Roman" w:hAnsi="Times New Roman" w:cs="Times New Roman"/>
          <w:b/>
          <w:sz w:val="28"/>
          <w:szCs w:val="28"/>
        </w:rPr>
      </w:pPr>
    </w:p>
    <w:p w:rsidR="00CA7AFE" w:rsidRDefault="00CA7AFE" w:rsidP="00D5147E">
      <w:pPr>
        <w:rPr>
          <w:rFonts w:ascii="Times New Roman" w:hAnsi="Times New Roman" w:cs="Times New Roman"/>
          <w:b/>
          <w:sz w:val="28"/>
          <w:szCs w:val="28"/>
        </w:rPr>
      </w:pPr>
    </w:p>
    <w:p w:rsidR="00CA7AFE" w:rsidRPr="00091D65" w:rsidRDefault="00CA7AFE" w:rsidP="00D5147E">
      <w:pPr>
        <w:rPr>
          <w:rFonts w:ascii="Times New Roman" w:hAnsi="Times New Roman" w:cs="Times New Roman"/>
          <w:b/>
          <w:sz w:val="28"/>
          <w:szCs w:val="28"/>
        </w:rPr>
      </w:pPr>
    </w:p>
    <w:p w:rsidR="00D5147E" w:rsidRDefault="00D5147E" w:rsidP="00D514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1D65">
        <w:rPr>
          <w:rFonts w:ascii="Times New Roman" w:hAnsi="Times New Roman" w:cs="Times New Roman"/>
          <w:b/>
          <w:sz w:val="28"/>
          <w:szCs w:val="28"/>
        </w:rPr>
        <w:t>Проблемный вопрос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147E" w:rsidRDefault="00D5147E" w:rsidP="00D51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147E" w:rsidRDefault="00091D65" w:rsidP="00D514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D5147E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5147E" w:rsidRDefault="00091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</w:t>
      </w:r>
      <w:r w:rsidR="00D5147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7F580D" w:rsidRDefault="007F580D" w:rsidP="007F58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7F580D">
        <w:rPr>
          <w:rFonts w:ascii="Times New Roman" w:hAnsi="Times New Roman" w:cs="Times New Roman"/>
          <w:b/>
          <w:sz w:val="28"/>
          <w:szCs w:val="28"/>
        </w:rPr>
        <w:t>Чтение текста про себя</w:t>
      </w:r>
    </w:p>
    <w:p w:rsidR="007F580D" w:rsidRPr="007F580D" w:rsidRDefault="007F580D" w:rsidP="007F580D">
      <w:pPr>
        <w:pStyle w:val="a3"/>
        <w:rPr>
          <w:rFonts w:ascii="Times New Roman" w:hAnsi="Times New Roman" w:cs="Times New Roman"/>
          <w:sz w:val="28"/>
          <w:szCs w:val="28"/>
        </w:rPr>
      </w:pPr>
      <w:r w:rsidRPr="007F580D">
        <w:rPr>
          <w:rFonts w:ascii="Times New Roman" w:hAnsi="Times New Roman" w:cs="Times New Roman"/>
          <w:sz w:val="28"/>
          <w:szCs w:val="28"/>
        </w:rPr>
        <w:t>В чём заключается идея текста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F580D" w:rsidRDefault="007F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_________________________________________________________</w:t>
      </w:r>
    </w:p>
    <w:p w:rsidR="007F580D" w:rsidRDefault="007F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_________________________________________________________</w:t>
      </w:r>
    </w:p>
    <w:p w:rsidR="00CA7AFE" w:rsidRDefault="00CA7AFE">
      <w:pPr>
        <w:rPr>
          <w:rFonts w:ascii="Times New Roman" w:hAnsi="Times New Roman" w:cs="Times New Roman"/>
          <w:sz w:val="28"/>
          <w:szCs w:val="28"/>
        </w:rPr>
      </w:pPr>
    </w:p>
    <w:p w:rsidR="00CA7AFE" w:rsidRDefault="00CA7AFE">
      <w:pPr>
        <w:rPr>
          <w:rFonts w:ascii="Times New Roman" w:hAnsi="Times New Roman" w:cs="Times New Roman"/>
          <w:sz w:val="28"/>
          <w:szCs w:val="28"/>
        </w:rPr>
      </w:pPr>
    </w:p>
    <w:p w:rsidR="00CA7AFE" w:rsidRDefault="00CA7AFE">
      <w:pPr>
        <w:rPr>
          <w:rFonts w:ascii="Times New Roman" w:hAnsi="Times New Roman" w:cs="Times New Roman"/>
          <w:sz w:val="28"/>
          <w:szCs w:val="28"/>
        </w:rPr>
      </w:pPr>
    </w:p>
    <w:p w:rsidR="00091D65" w:rsidRPr="00091D65" w:rsidRDefault="00B37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4</w:t>
      </w:r>
      <w:r w:rsidR="00091D65">
        <w:rPr>
          <w:rFonts w:ascii="Times New Roman" w:hAnsi="Times New Roman" w:cs="Times New Roman"/>
          <w:sz w:val="28"/>
          <w:szCs w:val="28"/>
        </w:rPr>
        <w:t xml:space="preserve">.   </w:t>
      </w:r>
      <w:r w:rsidR="00091D65" w:rsidRPr="00091D65">
        <w:rPr>
          <w:rFonts w:ascii="Times New Roman" w:hAnsi="Times New Roman" w:cs="Times New Roman"/>
          <w:b/>
          <w:sz w:val="28"/>
          <w:szCs w:val="28"/>
        </w:rPr>
        <w:t xml:space="preserve">Составить вопросы по содержанию текста. «Толстые и «тонкие» вопросы. (Работа в парах)  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91D65" w:rsidTr="00091D65">
        <w:tc>
          <w:tcPr>
            <w:tcW w:w="4785" w:type="dxa"/>
          </w:tcPr>
          <w:p w:rsidR="00091D65" w:rsidRDefault="00091D65" w:rsidP="0009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786" w:type="dxa"/>
          </w:tcPr>
          <w:p w:rsidR="00091D65" w:rsidRDefault="00091D65" w:rsidP="00091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слова</w:t>
            </w: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D65" w:rsidTr="00091D65">
        <w:tc>
          <w:tcPr>
            <w:tcW w:w="4785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91D65" w:rsidRDefault="00091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D65" w:rsidRDefault="00091D65"/>
    <w:p w:rsidR="00D5147E" w:rsidRDefault="00D5147E" w:rsidP="00D514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73D1" w:rsidRDefault="002273D1" w:rsidP="002273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73D1">
        <w:rPr>
          <w:rFonts w:ascii="Times New Roman" w:hAnsi="Times New Roman" w:cs="Times New Roman"/>
          <w:b/>
          <w:sz w:val="28"/>
          <w:szCs w:val="28"/>
        </w:rPr>
        <w:t>Пересказ текста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147E" w:rsidRPr="002273D1" w:rsidRDefault="002273D1" w:rsidP="002273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пересказ включите</w:t>
      </w:r>
      <w:r w:rsidRPr="002273D1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 xml:space="preserve"> поэта Михаила Дудина:</w:t>
      </w:r>
    </w:p>
    <w:p w:rsidR="00D06F17" w:rsidRPr="00D06F17" w:rsidRDefault="00D06F17" w:rsidP="00D06F17">
      <w:pPr>
        <w:rPr>
          <w:rFonts w:ascii="Times New Roman" w:hAnsi="Times New Roman" w:cs="Times New Roman"/>
          <w:sz w:val="24"/>
          <w:szCs w:val="24"/>
        </w:rPr>
      </w:pPr>
      <w:r w:rsidRPr="00D06F17">
        <w:rPr>
          <w:rFonts w:ascii="Times New Roman" w:hAnsi="Times New Roman" w:cs="Times New Roman"/>
          <w:color w:val="000000"/>
          <w:sz w:val="24"/>
          <w:szCs w:val="24"/>
        </w:rPr>
        <w:t>Берегите Землю. Берегите!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Жаворонка в </w:t>
      </w:r>
      <w:proofErr w:type="spellStart"/>
      <w:r w:rsidRPr="00D06F17">
        <w:rPr>
          <w:rFonts w:ascii="Times New Roman" w:hAnsi="Times New Roman" w:cs="Times New Roman"/>
          <w:color w:val="000000"/>
          <w:sz w:val="24"/>
          <w:szCs w:val="24"/>
        </w:rPr>
        <w:t>голубом</w:t>
      </w:r>
      <w:proofErr w:type="spellEnd"/>
      <w:r w:rsidRPr="00D06F17">
        <w:rPr>
          <w:rFonts w:ascii="Times New Roman" w:hAnsi="Times New Roman" w:cs="Times New Roman"/>
          <w:color w:val="000000"/>
          <w:sz w:val="24"/>
          <w:szCs w:val="24"/>
        </w:rPr>
        <w:t xml:space="preserve"> зените,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>Бабочку на листьях повилики,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>На тропинке солнечные блики,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>На камнях играющего краба,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>Над пустыней тень от баобаба,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>Ястреба, парящего над полем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>Ясный месяц над речным покоем,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>Ласточку, мелькающую в жите.</w:t>
      </w:r>
      <w:r w:rsidRPr="00D06F17">
        <w:rPr>
          <w:rFonts w:ascii="Times New Roman" w:hAnsi="Times New Roman" w:cs="Times New Roman"/>
          <w:color w:val="000000"/>
          <w:sz w:val="24"/>
          <w:szCs w:val="24"/>
        </w:rPr>
        <w:br/>
        <w:t>Берегите землю! Берегите!</w:t>
      </w:r>
    </w:p>
    <w:p w:rsidR="00D5147E" w:rsidRPr="002273D1" w:rsidRDefault="002273D1" w:rsidP="002273D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273D1">
        <w:rPr>
          <w:rFonts w:ascii="Times New Roman" w:hAnsi="Times New Roman" w:cs="Times New Roman"/>
          <w:b/>
          <w:sz w:val="28"/>
          <w:szCs w:val="28"/>
        </w:rPr>
        <w:t>Рефлексия</w:t>
      </w:r>
    </w:p>
    <w:sectPr w:rsidR="00D5147E" w:rsidRPr="002273D1" w:rsidSect="00661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39D8"/>
    <w:multiLevelType w:val="hybridMultilevel"/>
    <w:tmpl w:val="836EA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50997"/>
    <w:multiLevelType w:val="hybridMultilevel"/>
    <w:tmpl w:val="EEFA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7E"/>
    <w:rsid w:val="00047887"/>
    <w:rsid w:val="00091D65"/>
    <w:rsid w:val="000B4CE0"/>
    <w:rsid w:val="000E032A"/>
    <w:rsid w:val="002273D1"/>
    <w:rsid w:val="00661EC8"/>
    <w:rsid w:val="007F580D"/>
    <w:rsid w:val="00B3759C"/>
    <w:rsid w:val="00CA7AFE"/>
    <w:rsid w:val="00D06F17"/>
    <w:rsid w:val="00D5147E"/>
    <w:rsid w:val="00D81AF5"/>
    <w:rsid w:val="00E56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29"/>
        <o:r id="V:Rule10" type="connector" idref="#_x0000_s1028"/>
        <o:r id="V:Rule11" type="connector" idref="#_x0000_s1032"/>
        <o:r id="V:Rule12" type="connector" idref="#_x0000_s1031"/>
        <o:r id="V:Rule13" type="connector" idref="#_x0000_s1033"/>
        <o:r id="V:Rule14" type="connector" idref="#_x0000_s1035"/>
        <o:r id="V:Rule15" type="connector" idref="#_x0000_s1030"/>
        <o:r id="V:Rule1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47E"/>
    <w:pPr>
      <w:ind w:left="720"/>
      <w:contextualSpacing/>
    </w:pPr>
  </w:style>
  <w:style w:type="table" w:styleId="a4">
    <w:name w:val="Table Grid"/>
    <w:basedOn w:val="a1"/>
    <w:uiPriority w:val="59"/>
    <w:rsid w:val="00091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B075-8C6F-4581-B4DE-2607A106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2019-02-07T16:14:00Z</dcterms:created>
  <dcterms:modified xsi:type="dcterms:W3CDTF">2019-02-07T21:01:00Z</dcterms:modified>
</cp:coreProperties>
</file>